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2171">
      <w:pPr>
        <w:pStyle w:val="ConsPlusNonformat"/>
        <w:spacing w:before="260"/>
        <w:jc w:val="both"/>
      </w:pPr>
      <w:r>
        <w:t xml:space="preserve">                                      _____________________________________</w:t>
      </w:r>
    </w:p>
    <w:p w:rsidR="00000000" w:rsidRDefault="00002171">
      <w:pPr>
        <w:pStyle w:val="ConsPlusNonformat"/>
        <w:jc w:val="both"/>
      </w:pPr>
      <w:r>
        <w:t xml:space="preserve">                                       (наи</w:t>
      </w:r>
      <w:r w:rsidR="003B6C5E">
        <w:t xml:space="preserve">менование налогового агента) </w:t>
      </w:r>
      <w:bookmarkStart w:id="0" w:name="_GoBack"/>
      <w:bookmarkEnd w:id="0"/>
    </w:p>
    <w:p w:rsidR="00000000" w:rsidRDefault="0000217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002171">
      <w:pPr>
        <w:pStyle w:val="ConsPlusNonformat"/>
        <w:jc w:val="both"/>
      </w:pPr>
      <w:r>
        <w:t xml:space="preserve">                                              (Ф.И.О. руководителя)</w:t>
      </w:r>
    </w:p>
    <w:p w:rsidR="00000000" w:rsidRDefault="00002171">
      <w:pPr>
        <w:pStyle w:val="ConsPlusNonformat"/>
        <w:jc w:val="both"/>
      </w:pPr>
      <w:r>
        <w:t xml:space="preserve">                                    </w:t>
      </w:r>
      <w:r>
        <w:t xml:space="preserve">  от __________________________________</w:t>
      </w:r>
    </w:p>
    <w:p w:rsidR="00000000" w:rsidRDefault="00002171">
      <w:pPr>
        <w:pStyle w:val="ConsPlusNonformat"/>
        <w:jc w:val="both"/>
      </w:pPr>
      <w:r>
        <w:t xml:space="preserve">                                             (Ф.И.О. налогоплательщика)</w:t>
      </w:r>
    </w:p>
    <w:p w:rsidR="00000000" w:rsidRDefault="00002171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00000" w:rsidRDefault="00002171">
      <w:pPr>
        <w:pStyle w:val="ConsPlusNonformat"/>
        <w:jc w:val="both"/>
      </w:pPr>
      <w:r>
        <w:t xml:space="preserve">                                      Проживающего(ей) по адресу: __</w:t>
      </w:r>
      <w:r>
        <w:t>_______</w:t>
      </w:r>
    </w:p>
    <w:p w:rsidR="00000000" w:rsidRDefault="00002171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00000" w:rsidRDefault="00002171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000000" w:rsidRDefault="00002171">
      <w:pPr>
        <w:pStyle w:val="ConsPlusNormal"/>
        <w:ind w:firstLine="540"/>
        <w:jc w:val="both"/>
      </w:pPr>
    </w:p>
    <w:p w:rsidR="00000000" w:rsidRDefault="00002171">
      <w:pPr>
        <w:pStyle w:val="ConsPlusNormal"/>
        <w:jc w:val="center"/>
      </w:pPr>
      <w:r>
        <w:t>Заявление</w:t>
      </w:r>
    </w:p>
    <w:p w:rsidR="00000000" w:rsidRDefault="00002171">
      <w:pPr>
        <w:pStyle w:val="ConsPlusNormal"/>
        <w:jc w:val="center"/>
      </w:pPr>
      <w:r>
        <w:t>о предоставлении профессионального налогового вычета</w:t>
      </w:r>
    </w:p>
    <w:p w:rsidR="00000000" w:rsidRDefault="00002171">
      <w:pPr>
        <w:pStyle w:val="ConsPlusNormal"/>
        <w:jc w:val="center"/>
      </w:pPr>
      <w:r>
        <w:t>в связи с получением дохода от выполнения работ (оказания</w:t>
      </w:r>
    </w:p>
    <w:p w:rsidR="00000000" w:rsidRDefault="00002171">
      <w:pPr>
        <w:pStyle w:val="ConsPlusNormal"/>
        <w:jc w:val="center"/>
      </w:pPr>
      <w:r>
        <w:t>услуг) по договорам гражданско-правового характера</w:t>
      </w:r>
    </w:p>
    <w:p w:rsidR="00000000" w:rsidRDefault="00002171">
      <w:pPr>
        <w:pStyle w:val="ConsPlusNormal"/>
        <w:jc w:val="center"/>
      </w:pPr>
    </w:p>
    <w:p w:rsidR="00000000" w:rsidRDefault="00002171">
      <w:pPr>
        <w:pStyle w:val="ConsPlusNormal"/>
        <w:ind w:firstLine="540"/>
        <w:jc w:val="both"/>
      </w:pPr>
      <w:r>
        <w:t>В связи с произведенными мной документально подтвержденными профессиональными расходами, непосредственно связанными с получением дохода от выполне</w:t>
      </w:r>
      <w:r>
        <w:t>ния работ (оказания услуг) по договору гражданско-правового характера от "___"________ ___ г. N _____________, а именно: ________________________________________________________________________, и на основании подпункта 2 части 1 статьи 221 Налогового коде</w:t>
      </w:r>
      <w:r>
        <w:t>кса Российской Федерации прошу предоставить мне профессиональный налоговый вычет в размере _________ (_________) рублей.</w:t>
      </w:r>
    </w:p>
    <w:p w:rsidR="00000000" w:rsidRDefault="00002171">
      <w:pPr>
        <w:pStyle w:val="ConsPlusNormal"/>
        <w:ind w:firstLine="540"/>
        <w:jc w:val="both"/>
      </w:pPr>
    </w:p>
    <w:p w:rsidR="00000000" w:rsidRDefault="00002171">
      <w:pPr>
        <w:pStyle w:val="ConsPlusNormal"/>
        <w:ind w:firstLine="540"/>
        <w:jc w:val="both"/>
      </w:pPr>
    </w:p>
    <w:p w:rsidR="00000000" w:rsidRDefault="00002171">
      <w:pPr>
        <w:pStyle w:val="ConsPlusNormal"/>
        <w:ind w:firstLine="540"/>
        <w:jc w:val="both"/>
      </w:pPr>
      <w:r>
        <w:t>Приложение:</w:t>
      </w:r>
    </w:p>
    <w:p w:rsidR="00000000" w:rsidRDefault="00002171">
      <w:pPr>
        <w:pStyle w:val="ConsPlusNormal"/>
        <w:spacing w:before="160"/>
        <w:ind w:firstLine="540"/>
        <w:jc w:val="both"/>
      </w:pPr>
      <w:r>
        <w:t>Копии документов о фактически произведенных профессиональных расходах, непосредственно связанных с получением дохода от в</w:t>
      </w:r>
      <w:r>
        <w:t>ыполнения работ (оказания услуг) по договору гражданско-правового характера от "___"________ ___ г. N ___.</w:t>
      </w:r>
    </w:p>
    <w:p w:rsidR="00000000" w:rsidRDefault="00002171">
      <w:pPr>
        <w:pStyle w:val="ConsPlusNormal"/>
        <w:ind w:firstLine="540"/>
        <w:jc w:val="both"/>
      </w:pPr>
    </w:p>
    <w:p w:rsidR="00000000" w:rsidRDefault="00002171">
      <w:pPr>
        <w:pStyle w:val="ConsPlusNonformat"/>
        <w:jc w:val="both"/>
      </w:pPr>
      <w:r>
        <w:t xml:space="preserve">    "___"________ ____ г. __________  _____________________________________</w:t>
      </w:r>
    </w:p>
    <w:p w:rsidR="00000000" w:rsidRDefault="00002171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>(фамилия, инициалы налогоплательщи</w:t>
      </w:r>
      <w:r>
        <w:t>ка)</w:t>
      </w:r>
    </w:p>
    <w:p w:rsidR="00000000" w:rsidRDefault="00002171">
      <w:pPr>
        <w:pStyle w:val="ConsPlusNormal"/>
        <w:ind w:firstLine="540"/>
        <w:jc w:val="both"/>
      </w:pPr>
    </w:p>
    <w:p w:rsidR="00000000" w:rsidRDefault="00002171">
      <w:pPr>
        <w:pStyle w:val="ConsPlusNormal"/>
        <w:ind w:firstLine="540"/>
        <w:jc w:val="both"/>
      </w:pPr>
      <w:r>
        <w:t>--------------------------------</w:t>
      </w:r>
    </w:p>
    <w:p w:rsidR="00002171" w:rsidRDefault="00002171">
      <w:pPr>
        <w:pStyle w:val="ConsPlusNormal"/>
        <w:ind w:firstLine="540"/>
        <w:jc w:val="both"/>
      </w:pPr>
    </w:p>
    <w:sectPr w:rsidR="0000217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5E"/>
    <w:rsid w:val="00002171"/>
    <w:rsid w:val="001571D0"/>
    <w:rsid w:val="003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0BFB9-B33C-49A9-974F-EB1F5192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налоговому агенту о предоставлении профессионального налогового вычета в связи с получением дохода от выполнения работ (оказания услуг) по договорам гражданско-правового характера(Подготовлен для системы КонсультантПлюс, 2022)</vt:lpstr>
    </vt:vector>
  </TitlesOfParts>
  <Company>КонсультантПлюс Версия 4020.00.61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налоговому агенту о предоставлении профессионального налогового вычета в связи с получением дохода от выполнения работ (оказания услуг) по договорам гражданско-правового характера(Подготовлен для системы КонсультантПлюс, 2022)</dc:title>
  <dc:subject/>
  <dc:creator>User</dc:creator>
  <cp:keywords/>
  <dc:description/>
  <cp:lastModifiedBy>User</cp:lastModifiedBy>
  <cp:revision>2</cp:revision>
  <dcterms:created xsi:type="dcterms:W3CDTF">2022-05-23T10:36:00Z</dcterms:created>
  <dcterms:modified xsi:type="dcterms:W3CDTF">2022-05-23T10:36:00Z</dcterms:modified>
</cp:coreProperties>
</file>